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5772A" w14:textId="41D07437" w:rsidR="00430CBD" w:rsidRPr="00E8252B" w:rsidRDefault="00FA6D8A" w:rsidP="00430CBD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20</w:t>
      </w:r>
      <w:r w:rsidR="007C5609" w:rsidRPr="00E8252B">
        <w:rPr>
          <w:rFonts w:ascii="Arial" w:eastAsia="Calibri" w:hAnsi="Arial" w:cs="Arial"/>
          <w:color w:val="595959"/>
          <w:sz w:val="24"/>
        </w:rPr>
        <w:t>.0</w:t>
      </w:r>
      <w:r w:rsidR="003865B4">
        <w:rPr>
          <w:rFonts w:ascii="Arial" w:eastAsia="Calibri" w:hAnsi="Arial" w:cs="Arial"/>
          <w:color w:val="595959"/>
          <w:sz w:val="24"/>
        </w:rPr>
        <w:t>9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0F20A2EA" w14:textId="206EEA2F" w:rsidR="00FA6D8A" w:rsidRPr="00FA6D8A" w:rsidRDefault="00FA6D8A" w:rsidP="00FA6D8A">
      <w:pPr>
        <w:tabs>
          <w:tab w:val="left" w:pos="1843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FA6D8A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ЧТО ЗНАЮТ ЧЕЛЯБИНЦЫ 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br/>
      </w:r>
      <w:r w:rsidRPr="00FA6D8A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 ПЕРЕПИСИ НАСЕЛЕНИЯ?</w:t>
      </w:r>
    </w:p>
    <w:p w14:paraId="72969E2F" w14:textId="77777777" w:rsidR="00FA6D8A" w:rsidRPr="00FA6D8A" w:rsidRDefault="00FA6D8A" w:rsidP="00FA6D8A">
      <w:pPr>
        <w:spacing w:after="120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</w:pPr>
      <w:r w:rsidRPr="00FA6D8A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В День города </w:t>
      </w:r>
      <w:proofErr w:type="spellStart"/>
      <w:r w:rsidRPr="00FA6D8A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челябинцы</w:t>
      </w:r>
      <w:proofErr w:type="spellEnd"/>
      <w:r w:rsidRPr="00FA6D8A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 приняли участие в тематической викторине и проверили свои знания о переписях населения.  </w:t>
      </w:r>
    </w:p>
    <w:p w14:paraId="1DD501E7" w14:textId="7F0DAD71" w:rsidR="00FA6D8A" w:rsidRPr="00FA6D8A" w:rsidRDefault="00FA6D8A" w:rsidP="00FA6D8A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bookmarkStart w:id="1" w:name="_Hlk82527580"/>
      <w:r w:rsidRPr="00FA6D8A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18 сентября жители столицы Южного Урала отпраздновали 285-летие Челябинска. Несмотря на довольно прохладную, ветреную погоду организаторы не дали скучать жителям города. В парк</w:t>
      </w:r>
      <w:r w:rsidR="001E1AB7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ах</w:t>
      </w:r>
      <w:r w:rsidRPr="00FA6D8A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им. Пушкина, </w:t>
      </w:r>
      <w:r w:rsidR="001E1AB7" w:rsidRPr="00FA6D8A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«Металлург» им. Тищенко </w:t>
      </w:r>
      <w:r w:rsidR="001E1AB7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и </w:t>
      </w:r>
      <w:r w:rsidRPr="00FA6D8A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Саду Победы в честь юбилея прошли праздничные мероприятия с участием певцов, музыкантов и самодеятельных творческих коллективов. В рамках концертных программ были проведены тематические викторины, посвященные Всероссийской переписи населения. </w:t>
      </w:r>
    </w:p>
    <w:p w14:paraId="0FB6C9BF" w14:textId="77777777" w:rsidR="00FA6D8A" w:rsidRPr="00FA6D8A" w:rsidRDefault="00FA6D8A" w:rsidP="00FA6D8A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FA6D8A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Оказалось, что горожане неплохо знают статистику Челябинска, историю переписей населения, любят советскую мультипликацию и разбираются в русской классической литературе (в которой есть немало упоминаний о переписях населения). </w:t>
      </w:r>
    </w:p>
    <w:p w14:paraId="72665B28" w14:textId="77777777" w:rsidR="00FA6D8A" w:rsidRPr="00FA6D8A" w:rsidRDefault="00FA6D8A" w:rsidP="00FA6D8A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FA6D8A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Даже самые маленькие гости праздника проявили свои знания и получили памятные призы с символикой ВПН-2020. А главное, многие горожане уже участвовали в предыдущих переписях и осведомлены о том, что в октябре этого года предстоит очередная перепись. В основном, </w:t>
      </w:r>
      <w:proofErr w:type="spellStart"/>
      <w:r w:rsidRPr="00FA6D8A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челябинцы</w:t>
      </w:r>
      <w:proofErr w:type="spellEnd"/>
      <w:r w:rsidRPr="00FA6D8A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готовы к приходу переписчиков и намерены ответить на их вопросы. А вот молодежь, как выяснилось, предпочитает пройти перепись самостоятельно через портал Госуслуг. </w:t>
      </w:r>
    </w:p>
    <w:p w14:paraId="5BC40544" w14:textId="2284BE06" w:rsidR="00FA6D8A" w:rsidRPr="003C7576" w:rsidRDefault="00FA6D8A" w:rsidP="00FA6D8A">
      <w:pPr>
        <w:spacing w:after="120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3C7576">
        <w:rPr>
          <w:rFonts w:ascii="Arial" w:eastAsia="Calibri" w:hAnsi="Arial" w:cs="Arial"/>
          <w:color w:val="525252"/>
          <w:sz w:val="24"/>
          <w:szCs w:val="24"/>
        </w:rPr>
        <w:t xml:space="preserve">Напомним, Всероссийская перепись населения пройдет с 15 октября по 14 ноября 2021 года. </w:t>
      </w:r>
      <w:r w:rsidRPr="003C7576">
        <w:rPr>
          <w:rFonts w:ascii="Arial" w:eastAsia="Calibri" w:hAnsi="Arial" w:cs="Arial"/>
          <w:bCs/>
          <w:i/>
          <w:color w:val="525252"/>
          <w:sz w:val="24"/>
          <w:szCs w:val="24"/>
        </w:rPr>
        <w:t>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 с 15 октября по 8 ноября.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1C2394" w14:textId="77777777" w:rsidR="00FA6D8A" w:rsidRDefault="00FA6D8A" w:rsidP="00FA6D8A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</w:p>
    <w:p w14:paraId="558DCD24" w14:textId="77777777" w:rsidR="00FA6D8A" w:rsidRDefault="00FA6D8A" w:rsidP="00FA6D8A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  <w:r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3C03B8E4" w14:textId="77777777" w:rsidR="00FA6D8A" w:rsidRDefault="005D37EB" w:rsidP="00FA6D8A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8" w:history="1">
        <w:r w:rsidR="00FA6D8A">
          <w:rPr>
            <w:rStyle w:val="a9"/>
            <w:rFonts w:ascii="Arial" w:eastAsia="Calibri" w:hAnsi="Arial" w:cs="Arial"/>
            <w:sz w:val="24"/>
          </w:rPr>
          <w:t>https://chelstat.gks.ru/</w:t>
        </w:r>
      </w:hyperlink>
    </w:p>
    <w:p w14:paraId="75D8E25C" w14:textId="77777777" w:rsidR="00FA6D8A" w:rsidRDefault="005D37EB" w:rsidP="00FA6D8A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FA6D8A">
          <w:rPr>
            <w:rStyle w:val="a9"/>
            <w:rFonts w:ascii="Arial" w:eastAsia="Calibri" w:hAnsi="Arial" w:cs="Arial"/>
            <w:sz w:val="24"/>
          </w:rPr>
          <w:t>p74@gks.ru</w:t>
        </w:r>
      </w:hyperlink>
    </w:p>
    <w:p w14:paraId="1C70D3F7" w14:textId="77777777" w:rsidR="00FA6D8A" w:rsidRPr="009C4997" w:rsidRDefault="00FA6D8A" w:rsidP="00FA6D8A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8 (351) 265-58-19</w:t>
      </w:r>
      <w:r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  <w:bookmarkEnd w:id="1"/>
    </w:p>
    <w:sectPr w:rsidR="00FA6D8A" w:rsidRPr="009C4997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3CB2B" w14:textId="77777777" w:rsidR="005D37EB" w:rsidRDefault="005D37EB" w:rsidP="00A02726">
      <w:pPr>
        <w:spacing w:after="0" w:line="240" w:lineRule="auto"/>
      </w:pPr>
      <w:r>
        <w:separator/>
      </w:r>
    </w:p>
  </w:endnote>
  <w:endnote w:type="continuationSeparator" w:id="0">
    <w:p w14:paraId="076C376C" w14:textId="77777777" w:rsidR="005D37EB" w:rsidRDefault="005D37E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6132960"/>
      <w:docPartObj>
        <w:docPartGallery w:val="Page Numbers (Bottom of Page)"/>
        <w:docPartUnique/>
      </w:docPartObj>
    </w:sdtPr>
    <w:sdtEndPr/>
    <w:sdtContent>
      <w:p w14:paraId="719A2148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2636EDA" wp14:editId="1BA095F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AA4CB83" wp14:editId="1F204AB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4DE2392" wp14:editId="4907658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2D5B">
          <w:fldChar w:fldCharType="begin"/>
        </w:r>
        <w:r w:rsidR="00A02726">
          <w:instrText>PAGE   \* MERGEFORMAT</w:instrText>
        </w:r>
        <w:r w:rsidR="00752D5B">
          <w:fldChar w:fldCharType="separate"/>
        </w:r>
        <w:r w:rsidR="00725A81">
          <w:rPr>
            <w:noProof/>
          </w:rPr>
          <w:t>2</w:t>
        </w:r>
        <w:r w:rsidR="00752D5B">
          <w:fldChar w:fldCharType="end"/>
        </w:r>
      </w:p>
    </w:sdtContent>
  </w:sdt>
  <w:p w14:paraId="40FBAD9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7A7C6" w14:textId="77777777" w:rsidR="005D37EB" w:rsidRDefault="005D37EB" w:rsidP="00A02726">
      <w:pPr>
        <w:spacing w:after="0" w:line="240" w:lineRule="auto"/>
      </w:pPr>
      <w:r>
        <w:separator/>
      </w:r>
    </w:p>
  </w:footnote>
  <w:footnote w:type="continuationSeparator" w:id="0">
    <w:p w14:paraId="5018CC4C" w14:textId="77777777" w:rsidR="005D37EB" w:rsidRDefault="005D37E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6542" w14:textId="77777777" w:rsidR="00962C5A" w:rsidRDefault="005D37EB">
    <w:pPr>
      <w:pStyle w:val="a3"/>
    </w:pPr>
    <w:r>
      <w:rPr>
        <w:noProof/>
        <w:lang w:eastAsia="ru-RU"/>
      </w:rPr>
      <w:pict w14:anchorId="069A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8BE71" w14:textId="77777777" w:rsidR="007D1663" w:rsidRPr="00943DF7" w:rsidRDefault="005D37EB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5DB44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9214E8F" wp14:editId="3DCFA7C1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EB90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20C7843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36E89D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2A9EAD9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4BA34B17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52849D67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497666A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9598" w14:textId="77777777" w:rsidR="00962C5A" w:rsidRDefault="005D37EB">
    <w:pPr>
      <w:pStyle w:val="a3"/>
    </w:pPr>
    <w:r>
      <w:rPr>
        <w:noProof/>
        <w:lang w:eastAsia="ru-RU"/>
      </w:rPr>
      <w:pict w14:anchorId="3BCE4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3A81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1AE1"/>
    <w:rsid w:val="00102AF3"/>
    <w:rsid w:val="00102F4E"/>
    <w:rsid w:val="00103860"/>
    <w:rsid w:val="00103B94"/>
    <w:rsid w:val="00104582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D38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6D35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AB7"/>
    <w:rsid w:val="001E1DF2"/>
    <w:rsid w:val="001E1EF7"/>
    <w:rsid w:val="001E4092"/>
    <w:rsid w:val="001E4B02"/>
    <w:rsid w:val="001E7749"/>
    <w:rsid w:val="001E7CBF"/>
    <w:rsid w:val="001E7F2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4E9F"/>
    <w:rsid w:val="00225FC1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4B6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482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255D3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2907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65B4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9F6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07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153"/>
    <w:rsid w:val="005044B6"/>
    <w:rsid w:val="00504B55"/>
    <w:rsid w:val="00507CCD"/>
    <w:rsid w:val="00511117"/>
    <w:rsid w:val="0051197A"/>
    <w:rsid w:val="00512482"/>
    <w:rsid w:val="005172F8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684F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87F87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37E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0C7"/>
    <w:rsid w:val="006153CA"/>
    <w:rsid w:val="006155E0"/>
    <w:rsid w:val="00615C25"/>
    <w:rsid w:val="00616421"/>
    <w:rsid w:val="0061694B"/>
    <w:rsid w:val="0061782D"/>
    <w:rsid w:val="0062068E"/>
    <w:rsid w:val="006208A9"/>
    <w:rsid w:val="0062191F"/>
    <w:rsid w:val="0062275E"/>
    <w:rsid w:val="00622927"/>
    <w:rsid w:val="006264F4"/>
    <w:rsid w:val="00627F12"/>
    <w:rsid w:val="0063164A"/>
    <w:rsid w:val="00634356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447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34A2"/>
    <w:rsid w:val="007A6A31"/>
    <w:rsid w:val="007B6225"/>
    <w:rsid w:val="007B6D3B"/>
    <w:rsid w:val="007B7C36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02D1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2E43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2F1E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8757D"/>
    <w:rsid w:val="0089334E"/>
    <w:rsid w:val="0089443B"/>
    <w:rsid w:val="00894F95"/>
    <w:rsid w:val="00895722"/>
    <w:rsid w:val="0089616F"/>
    <w:rsid w:val="00897B87"/>
    <w:rsid w:val="008A2073"/>
    <w:rsid w:val="008A564F"/>
    <w:rsid w:val="008A56C6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413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66EC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5D8F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18A4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458C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21E0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64C1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3A23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17D1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27022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6A9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5FE"/>
    <w:rsid w:val="00E859F9"/>
    <w:rsid w:val="00E86D2A"/>
    <w:rsid w:val="00E86E1E"/>
    <w:rsid w:val="00E87929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496B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5FD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A6D8A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783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8D8B89"/>
  <w15:docId w15:val="{726A7E7E-90B9-4363-A153-026608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9A66E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A66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A6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4">
    <w:name w:val="Unresolved Mention"/>
    <w:basedOn w:val="a0"/>
    <w:uiPriority w:val="99"/>
    <w:semiHidden/>
    <w:unhideWhenUsed/>
    <w:rsid w:val="00622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ABDB-7A7D-4F8A-BE74-6DD301D6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Пользователь</cp:lastModifiedBy>
  <cp:revision>2</cp:revision>
  <cp:lastPrinted>2020-02-13T18:03:00Z</cp:lastPrinted>
  <dcterms:created xsi:type="dcterms:W3CDTF">2021-09-22T06:03:00Z</dcterms:created>
  <dcterms:modified xsi:type="dcterms:W3CDTF">2021-09-22T06:03:00Z</dcterms:modified>
</cp:coreProperties>
</file>